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840" w:rsidRDefault="00131840" w:rsidP="00B16B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Тема:  </w:t>
      </w:r>
      <w:r w:rsidR="00F43A17" w:rsidRPr="00F43A17">
        <w:rPr>
          <w:b/>
          <w:sz w:val="28"/>
          <w:szCs w:val="28"/>
          <w:lang w:val="uk-UA"/>
        </w:rPr>
        <w:t xml:space="preserve"> </w:t>
      </w:r>
      <w:r w:rsidR="003D0312" w:rsidRPr="003D0312">
        <w:rPr>
          <w:b/>
          <w:sz w:val="28"/>
          <w:szCs w:val="28"/>
          <w:lang w:val="uk-UA"/>
        </w:rPr>
        <w:t>Солі, їх склад, назви. Фізичні властивості солей</w:t>
      </w:r>
      <w:r w:rsidR="003D0312">
        <w:rPr>
          <w:b/>
          <w:sz w:val="28"/>
          <w:szCs w:val="28"/>
          <w:lang w:val="uk-UA"/>
        </w:rPr>
        <w:t>.</w:t>
      </w:r>
      <w:bookmarkStart w:id="0" w:name="_GoBack"/>
      <w:bookmarkEnd w:id="0"/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</w:t>
      </w:r>
      <w:r w:rsidRPr="00131840">
        <w:rPr>
          <w:sz w:val="28"/>
          <w:szCs w:val="28"/>
          <w:lang w:val="uk-UA"/>
        </w:rPr>
        <w:t>Озна</w:t>
      </w:r>
      <w:r w:rsidR="00F43A17">
        <w:rPr>
          <w:sz w:val="28"/>
          <w:szCs w:val="28"/>
          <w:lang w:val="uk-UA"/>
        </w:rPr>
        <w:t xml:space="preserve">йомити учнів </w:t>
      </w:r>
      <w:r w:rsidR="0027335C">
        <w:rPr>
          <w:sz w:val="28"/>
          <w:szCs w:val="28"/>
          <w:lang w:val="uk-UA"/>
        </w:rPr>
        <w:t>і</w:t>
      </w:r>
      <w:r w:rsidR="00F43A17">
        <w:rPr>
          <w:sz w:val="28"/>
          <w:szCs w:val="28"/>
          <w:lang w:val="uk-UA"/>
        </w:rPr>
        <w:t>з класифікацією неорганічних речовин на прикладі солей; навчити називати солі</w:t>
      </w:r>
      <w:r w:rsidR="002C5C3C">
        <w:rPr>
          <w:sz w:val="28"/>
          <w:szCs w:val="28"/>
          <w:lang w:val="uk-UA"/>
        </w:rPr>
        <w:t>;</w:t>
      </w:r>
      <w:r w:rsidR="00F43A17">
        <w:rPr>
          <w:sz w:val="28"/>
          <w:szCs w:val="28"/>
          <w:lang w:val="uk-UA"/>
        </w:rPr>
        <w:t xml:space="preserve"> </w:t>
      </w:r>
      <w:r w:rsidRPr="00131840">
        <w:rPr>
          <w:sz w:val="28"/>
          <w:szCs w:val="28"/>
          <w:lang w:val="uk-UA"/>
        </w:rPr>
        <w:t>формувати навички складання</w:t>
      </w:r>
      <w:r w:rsidR="002C5C3C">
        <w:rPr>
          <w:sz w:val="28"/>
          <w:szCs w:val="28"/>
          <w:lang w:val="uk-UA"/>
        </w:rPr>
        <w:t xml:space="preserve"> формул солей за їхніми назвами; р</w:t>
      </w:r>
      <w:r w:rsidR="0027335C">
        <w:rPr>
          <w:sz w:val="28"/>
          <w:szCs w:val="28"/>
          <w:lang w:val="uk-UA"/>
        </w:rPr>
        <w:t>озвивати пізнавальний інтерес,логічне мислення та хімічну мову</w:t>
      </w:r>
      <w:r w:rsidR="002C5C3C">
        <w:rPr>
          <w:sz w:val="28"/>
          <w:szCs w:val="28"/>
          <w:lang w:val="uk-UA"/>
        </w:rPr>
        <w:t>;в</w:t>
      </w:r>
      <w:r w:rsidRPr="00131840">
        <w:rPr>
          <w:sz w:val="28"/>
          <w:szCs w:val="28"/>
          <w:lang w:val="uk-UA"/>
        </w:rPr>
        <w:t>иховувати творчий підхід до навчання.</w:t>
      </w:r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Тип уроку:</w:t>
      </w:r>
      <w:r>
        <w:rPr>
          <w:sz w:val="28"/>
          <w:szCs w:val="28"/>
          <w:lang w:val="uk-UA"/>
        </w:rPr>
        <w:t xml:space="preserve"> Урок засвоєння нових знань.</w:t>
      </w:r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Вид уроку:</w:t>
      </w:r>
      <w:r>
        <w:rPr>
          <w:sz w:val="28"/>
          <w:szCs w:val="28"/>
          <w:lang w:val="uk-UA"/>
        </w:rPr>
        <w:t xml:space="preserve"> Комбінований.</w:t>
      </w:r>
    </w:p>
    <w:p w:rsidR="00131840" w:rsidRPr="004355EF" w:rsidRDefault="00131840" w:rsidP="00B16BC1">
      <w:pPr>
        <w:jc w:val="both"/>
        <w:rPr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Методи</w:t>
      </w:r>
      <w:r w:rsidR="00C604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прийоми</w:t>
      </w:r>
      <w:r w:rsidRPr="00131840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="004355EF">
        <w:rPr>
          <w:sz w:val="28"/>
          <w:szCs w:val="28"/>
          <w:lang w:val="uk-UA"/>
        </w:rPr>
        <w:t>бесіда, гра</w:t>
      </w:r>
      <w:r w:rsidR="00C604D7">
        <w:rPr>
          <w:sz w:val="28"/>
          <w:szCs w:val="28"/>
          <w:lang w:val="uk-UA"/>
        </w:rPr>
        <w:t xml:space="preserve">, </w:t>
      </w:r>
      <w:r w:rsidR="004355EF">
        <w:rPr>
          <w:sz w:val="28"/>
          <w:szCs w:val="28"/>
          <w:lang w:val="uk-UA"/>
        </w:rPr>
        <w:t>групова робота</w:t>
      </w:r>
      <w:r w:rsidRPr="00131840">
        <w:rPr>
          <w:sz w:val="28"/>
          <w:szCs w:val="28"/>
          <w:lang w:val="uk-UA"/>
        </w:rPr>
        <w:t>,</w:t>
      </w:r>
      <w:r w:rsidR="00C604D7">
        <w:rPr>
          <w:sz w:val="28"/>
          <w:szCs w:val="28"/>
          <w:lang w:val="uk-UA"/>
        </w:rPr>
        <w:t xml:space="preserve"> </w:t>
      </w:r>
      <w:r w:rsidR="004355EF">
        <w:rPr>
          <w:sz w:val="28"/>
          <w:szCs w:val="28"/>
          <w:lang w:val="uk-UA"/>
        </w:rPr>
        <w:t>індивідуальна робота</w:t>
      </w:r>
      <w:r w:rsidR="002C5C3C">
        <w:rPr>
          <w:sz w:val="28"/>
          <w:szCs w:val="28"/>
          <w:lang w:val="uk-UA"/>
        </w:rPr>
        <w:t>,</w:t>
      </w:r>
      <w:r w:rsidR="004355EF" w:rsidRPr="004355EF">
        <w:rPr>
          <w:sz w:val="28"/>
          <w:szCs w:val="28"/>
          <w:lang w:val="uk-UA"/>
        </w:rPr>
        <w:t xml:space="preserve"> </w:t>
      </w:r>
      <w:r w:rsidR="002C5C3C">
        <w:rPr>
          <w:sz w:val="28"/>
          <w:szCs w:val="28"/>
          <w:lang w:val="uk-UA"/>
        </w:rPr>
        <w:t>демонстраційний експеримент</w:t>
      </w:r>
      <w:r w:rsidR="0027335C">
        <w:rPr>
          <w:sz w:val="28"/>
          <w:szCs w:val="28"/>
          <w:lang w:val="uk-UA"/>
        </w:rPr>
        <w:t>.</w:t>
      </w:r>
      <w:r w:rsidR="004355EF">
        <w:rPr>
          <w:sz w:val="28"/>
          <w:szCs w:val="28"/>
          <w:lang w:val="uk-UA"/>
        </w:rPr>
        <w:t xml:space="preserve"> </w:t>
      </w:r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Обладнання:</w:t>
      </w:r>
      <w:r>
        <w:rPr>
          <w:sz w:val="28"/>
          <w:szCs w:val="28"/>
          <w:lang w:val="uk-UA"/>
        </w:rPr>
        <w:t xml:space="preserve"> дидактичний матеріал,</w:t>
      </w:r>
      <w:r w:rsidR="002C5C3C">
        <w:rPr>
          <w:sz w:val="28"/>
          <w:szCs w:val="28"/>
          <w:lang w:val="uk-UA"/>
        </w:rPr>
        <w:t xml:space="preserve"> роздатковий матеріал, періодична система хімічних елементів Д. І. Менделєєва</w:t>
      </w:r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Реактиви: х</w:t>
      </w:r>
      <w:r>
        <w:rPr>
          <w:sz w:val="28"/>
          <w:szCs w:val="28"/>
          <w:lang w:val="uk-UA"/>
        </w:rPr>
        <w:t>імічні стакани, зразки солей, вода.</w:t>
      </w:r>
    </w:p>
    <w:p w:rsidR="00131840" w:rsidRDefault="0027335C" w:rsidP="002733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131840" w:rsidRPr="00131840" w:rsidRDefault="00131840" w:rsidP="00B16BC1">
      <w:pPr>
        <w:jc w:val="center"/>
        <w:rPr>
          <w:b/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Хід уроку</w:t>
      </w:r>
    </w:p>
    <w:p w:rsidR="00131840" w:rsidRDefault="00131840" w:rsidP="00B16B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Організаційний момент.</w:t>
      </w:r>
    </w:p>
    <w:p w:rsidR="004355EF" w:rsidRDefault="00131840" w:rsidP="00B16BC1">
      <w:pPr>
        <w:jc w:val="both"/>
        <w:rPr>
          <w:sz w:val="28"/>
          <w:szCs w:val="28"/>
          <w:lang w:val="uk-UA"/>
        </w:rPr>
      </w:pPr>
      <w:r w:rsidRPr="00131840">
        <w:rPr>
          <w:sz w:val="28"/>
          <w:szCs w:val="28"/>
          <w:lang w:val="uk-UA"/>
        </w:rPr>
        <w:t>Оголошення девізу уроку та позитивне налаштування.</w:t>
      </w:r>
      <w:r w:rsidR="004355EF">
        <w:rPr>
          <w:sz w:val="28"/>
          <w:szCs w:val="28"/>
          <w:lang w:val="uk-UA"/>
        </w:rPr>
        <w:t xml:space="preserve">                                                </w:t>
      </w:r>
    </w:p>
    <w:p w:rsidR="004355EF" w:rsidRPr="00A11CB6" w:rsidRDefault="004355EF" w:rsidP="004355E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>Успіх</w:t>
      </w:r>
    </w:p>
    <w:p w:rsidR="00131840" w:rsidRDefault="003D0312" w:rsidP="001318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58" editas="canvas" style="width:459pt;height:273.75pt;mso-position-horizontal-relative:char;mso-position-vertical-relative:line" coordorigin="2281,2496" coordsize="7200,42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281;top:2496;width:7200;height:4239" o:preferrelative="f">
              <v:fill o:detectmouseclick="t"/>
              <v:path o:extrusionok="t" o:connecttype="none"/>
              <o:lock v:ext="edit" text="t"/>
            </v:shape>
            <v:line id="_x0000_s1063" style="position:absolute;flip:y" from="2281,2496" to="4399,667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3269;top:6119;width:2541;height:536">
              <v:textbox style="mso-next-textbox:#_x0000_s1065">
                <w:txbxContent>
                  <w:p w:rsidR="004355EF" w:rsidRPr="00A11CB6" w:rsidRDefault="004355EF" w:rsidP="004355EF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Знати склад та назви кислот</w:t>
                    </w:r>
                  </w:p>
                </w:txbxContent>
              </v:textbox>
            </v:shape>
            <v:shape id="_x0000_s1067" type="#_x0000_t202" style="position:absolute;left:3269;top:5347;width:2541;height:418">
              <v:textbox style="mso-next-textbox:#_x0000_s1067">
                <w:txbxContent>
                  <w:p w:rsidR="004355EF" w:rsidRPr="00A11CB6" w:rsidRDefault="004355EF" w:rsidP="004355EF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Вміти  називати солі</w:t>
                    </w:r>
                  </w:p>
                </w:txbxContent>
              </v:textbox>
            </v:shape>
            <v:shape id="_x0000_s1069" type="#_x0000_t202" style="position:absolute;left:3834;top:4290;width:1271;height:778">
              <v:textbox style="mso-next-textbox:#_x0000_s1069">
                <w:txbxContent>
                  <w:p w:rsidR="004355EF" w:rsidRDefault="004355EF" w:rsidP="004355EF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A11CB6">
                      <w:rPr>
                        <w:sz w:val="20"/>
                        <w:szCs w:val="20"/>
                        <w:lang w:val="uk-UA"/>
                      </w:rPr>
                      <w:t xml:space="preserve">       Вміти    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 </w:t>
                    </w:r>
                  </w:p>
                  <w:p w:rsidR="004355EF" w:rsidRPr="00A11CB6" w:rsidRDefault="004355EF" w:rsidP="004355EF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 xml:space="preserve">      </w:t>
                    </w:r>
                    <w:r w:rsidRPr="00A11CB6">
                      <w:rPr>
                        <w:sz w:val="20"/>
                        <w:szCs w:val="20"/>
                        <w:lang w:val="uk-UA"/>
                      </w:rPr>
                      <w:t xml:space="preserve">складати </w:t>
                    </w:r>
                  </w:p>
                  <w:p w:rsidR="004355EF" w:rsidRPr="00A11CB6" w:rsidRDefault="004355EF" w:rsidP="004355EF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ф</w:t>
                    </w:r>
                    <w:r w:rsidRPr="00A11CB6">
                      <w:rPr>
                        <w:sz w:val="20"/>
                        <w:szCs w:val="20"/>
                        <w:lang w:val="uk-UA"/>
                      </w:rPr>
                      <w:t>ормули солей</w:t>
                    </w:r>
                  </w:p>
                </w:txbxContent>
              </v:textbox>
            </v:shape>
            <v:shape id="_x0000_s1071" type="#_x0000_t202" style="position:absolute;left:3975;top:3210;width:847;height:793">
              <v:textbox style="mso-next-textbox:#_x0000_s1071">
                <w:txbxContent>
                  <w:p w:rsidR="002C5C3C" w:rsidRDefault="004355EF" w:rsidP="004355EF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   </w:t>
                    </w:r>
                  </w:p>
                  <w:p w:rsidR="004355EF" w:rsidRPr="005A7A81" w:rsidRDefault="004355EF" w:rsidP="002C5C3C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5A7A81">
                      <w:rPr>
                        <w:sz w:val="20"/>
                        <w:szCs w:val="20"/>
                        <w:lang w:val="uk-UA"/>
                      </w:rPr>
                      <w:t>Д.З</w:t>
                    </w:r>
                  </w:p>
                </w:txbxContent>
              </v:textbox>
            </v:shape>
            <v:line id="_x0000_s1068" style="position:absolute" from="4535,2753" to="6935,6735"/>
            <w10:anchorlock/>
          </v:group>
        </w:pict>
      </w:r>
    </w:p>
    <w:p w:rsidR="004355EF" w:rsidRDefault="003D0312" w:rsidP="004355EF">
      <w:pPr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line id="_x0000_s1030" style="position:absolute;flip:y;z-index:251656192" from="0,1.7pt" to="297pt,1.7pt"/>
        </w:pict>
      </w:r>
      <w:r>
        <w:rPr>
          <w:noProof/>
          <w:sz w:val="28"/>
          <w:szCs w:val="28"/>
        </w:rPr>
        <w:pict>
          <v:line id="_x0000_s1072" style="position:absolute;flip:y;z-index:251657216" from="0,264.8pt" to="4in,273.8pt"/>
        </w:pict>
      </w:r>
    </w:p>
    <w:p w:rsidR="00131840" w:rsidRDefault="00131840" w:rsidP="00131840">
      <w:pPr>
        <w:rPr>
          <w:b/>
          <w:sz w:val="28"/>
          <w:szCs w:val="28"/>
          <w:lang w:val="uk-UA"/>
        </w:rPr>
      </w:pPr>
      <w:r w:rsidRPr="00131840">
        <w:rPr>
          <w:b/>
          <w:sz w:val="28"/>
          <w:szCs w:val="28"/>
          <w:lang w:val="uk-UA"/>
        </w:rPr>
        <w:t>ІІ. Актуалізація опорних знань.</w:t>
      </w:r>
    </w:p>
    <w:p w:rsidR="00131840" w:rsidRPr="00AA6AF8" w:rsidRDefault="00131840" w:rsidP="00131840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AA6AF8">
        <w:rPr>
          <w:b/>
          <w:sz w:val="28"/>
          <w:szCs w:val="28"/>
          <w:lang w:val="uk-UA"/>
        </w:rPr>
        <w:t>«Слідство вели….»</w:t>
      </w:r>
    </w:p>
    <w:p w:rsidR="00131840" w:rsidRDefault="00131840" w:rsidP="00B16BC1">
      <w:pPr>
        <w:jc w:val="both"/>
        <w:rPr>
          <w:sz w:val="28"/>
          <w:szCs w:val="28"/>
          <w:lang w:val="uk-UA"/>
        </w:rPr>
      </w:pPr>
      <w:r w:rsidRPr="006B3DE5">
        <w:rPr>
          <w:sz w:val="28"/>
          <w:szCs w:val="28"/>
          <w:lang w:val="uk-UA"/>
        </w:rPr>
        <w:t xml:space="preserve">Діти, допоможіть недосвідченому учневі розташувати хімічні речовини відповідно </w:t>
      </w:r>
      <w:r w:rsidR="006B3DE5" w:rsidRPr="006B3DE5">
        <w:rPr>
          <w:sz w:val="28"/>
          <w:szCs w:val="28"/>
          <w:lang w:val="uk-UA"/>
        </w:rPr>
        <w:t>класу неорганічних сполук.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Учні працюють самостійно, а потім виходять до дошки та розташовують речовини вірно.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Дати визначення кислотам, оксидам.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Яку класифікацію кислот ви знаєте?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У вас на столі розташовані формули речовин, я буду називати одну із класифікацій, а ви показуватиме формулу речовини, що відповідає даній класифікації: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Оксигенвмісні</w:t>
      </w:r>
      <w:proofErr w:type="spellEnd"/>
      <w:r>
        <w:rPr>
          <w:sz w:val="28"/>
          <w:szCs w:val="28"/>
          <w:lang w:val="uk-UA"/>
        </w:rPr>
        <w:t xml:space="preserve"> кислоти;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Двоосновні;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Триосновні;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Безоксигенові</w:t>
      </w:r>
      <w:proofErr w:type="spellEnd"/>
      <w:r>
        <w:rPr>
          <w:sz w:val="28"/>
          <w:szCs w:val="28"/>
          <w:lang w:val="uk-UA"/>
        </w:rPr>
        <w:t>;</w:t>
      </w:r>
    </w:p>
    <w:p w:rsidR="006B3DE5" w:rsidRDefault="006B3DE5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Одноосновні.</w:t>
      </w:r>
    </w:p>
    <w:p w:rsidR="00C604D7" w:rsidRDefault="00C604D7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 допомогою чого можна в лабораторії визначити кислоту?</w:t>
      </w:r>
    </w:p>
    <w:p w:rsidR="00C604D7" w:rsidRPr="00C604D7" w:rsidRDefault="0027335C" w:rsidP="00B16B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2. Творче завдання «Хімічний диктант»</w:t>
      </w:r>
    </w:p>
    <w:p w:rsidR="0027335C" w:rsidRDefault="0027335C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диктує речовини, а учні записують хімічні формули. Творче завдання: розмістити речовини відповідно до класу.</w:t>
      </w:r>
    </w:p>
    <w:p w:rsidR="00C604D7" w:rsidRDefault="00C604D7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а які речовини залишились? До якого класу сполук вони належать?</w:t>
      </w:r>
    </w:p>
    <w:p w:rsidR="00C604D7" w:rsidRDefault="00C604D7" w:rsidP="00B16BC1">
      <w:pPr>
        <w:jc w:val="both"/>
        <w:rPr>
          <w:b/>
          <w:sz w:val="28"/>
          <w:szCs w:val="28"/>
          <w:lang w:val="uk-UA"/>
        </w:rPr>
      </w:pPr>
      <w:r w:rsidRPr="00C604D7">
        <w:rPr>
          <w:b/>
          <w:sz w:val="28"/>
          <w:szCs w:val="28"/>
          <w:lang w:val="uk-UA"/>
        </w:rPr>
        <w:t>ІІІ. Мотивація навчальної діяльності.</w:t>
      </w:r>
    </w:p>
    <w:p w:rsidR="00C604D7" w:rsidRDefault="00C604D7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Повідомлення теми</w:t>
      </w:r>
      <w:r w:rsidR="004E2428">
        <w:rPr>
          <w:sz w:val="28"/>
          <w:szCs w:val="28"/>
          <w:lang w:val="uk-UA"/>
        </w:rPr>
        <w:t>,</w:t>
      </w:r>
      <w:r w:rsidR="004355EF">
        <w:rPr>
          <w:sz w:val="28"/>
          <w:szCs w:val="28"/>
          <w:lang w:val="uk-UA"/>
        </w:rPr>
        <w:t xml:space="preserve"> запис у зошиті.</w:t>
      </w:r>
    </w:p>
    <w:p w:rsidR="00C604D7" w:rsidRDefault="00AA6AF8" w:rsidP="00B16BC1">
      <w:pPr>
        <w:jc w:val="both"/>
        <w:rPr>
          <w:sz w:val="28"/>
          <w:szCs w:val="28"/>
          <w:lang w:val="uk-UA"/>
        </w:rPr>
      </w:pPr>
      <w:r w:rsidRPr="00AA6AF8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C604D7" w:rsidRPr="00057268">
        <w:rPr>
          <w:b/>
          <w:sz w:val="28"/>
          <w:szCs w:val="28"/>
          <w:lang w:val="uk-UA"/>
        </w:rPr>
        <w:t>Солі</w:t>
      </w:r>
      <w:r w:rsidR="00C604D7">
        <w:rPr>
          <w:sz w:val="28"/>
          <w:szCs w:val="28"/>
          <w:lang w:val="uk-UA"/>
        </w:rPr>
        <w:t xml:space="preserve"> – дуже важливі речовини, входять до складу живих організмів, це </w:t>
      </w:r>
      <w:r w:rsidR="00A11CB6">
        <w:rPr>
          <w:sz w:val="28"/>
          <w:szCs w:val="28"/>
          <w:lang w:val="uk-UA"/>
        </w:rPr>
        <w:t>мінеральні добрива, корисні копалини…</w:t>
      </w:r>
    </w:p>
    <w:p w:rsidR="00AA6AF8" w:rsidRDefault="00AA6AF8" w:rsidP="00B16BC1">
      <w:pPr>
        <w:jc w:val="both"/>
        <w:rPr>
          <w:sz w:val="28"/>
          <w:szCs w:val="28"/>
          <w:lang w:val="uk-UA"/>
        </w:rPr>
      </w:pPr>
      <w:r w:rsidRPr="00AA6AF8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057268">
        <w:rPr>
          <w:b/>
          <w:sz w:val="28"/>
          <w:szCs w:val="28"/>
          <w:lang w:val="uk-UA"/>
        </w:rPr>
        <w:t>Демонстраційний експеримент.</w:t>
      </w:r>
    </w:p>
    <w:p w:rsidR="00AA6AF8" w:rsidRDefault="00AA6AF8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столі зразки солей: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  <w:lang w:val="uk-UA"/>
        </w:rPr>
        <w:t xml:space="preserve"> – кухонна сіль,</w:t>
      </w:r>
      <w:r w:rsidRPr="00AA6AF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KMnO</w:t>
      </w:r>
      <w:proofErr w:type="spellEnd"/>
      <w:r w:rsidRPr="00AA6AF8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марганцівка,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AA6AF8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 xml:space="preserve"> –мідний купорос.</w:t>
      </w:r>
    </w:p>
    <w:p w:rsidR="00AA6AF8" w:rsidRPr="00AA6AF8" w:rsidRDefault="00AA6AF8" w:rsidP="00B16BC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Скажіть, де використовуються ці соці?</w:t>
      </w:r>
    </w:p>
    <w:p w:rsidR="005A7A81" w:rsidRPr="004355EF" w:rsidRDefault="005A7A81" w:rsidP="00B16BC1">
      <w:pPr>
        <w:jc w:val="both"/>
        <w:rPr>
          <w:b/>
          <w:sz w:val="28"/>
          <w:szCs w:val="28"/>
          <w:lang w:val="uk-UA"/>
        </w:rPr>
      </w:pPr>
      <w:r w:rsidRPr="004355EF">
        <w:rPr>
          <w:b/>
          <w:sz w:val="28"/>
          <w:szCs w:val="28"/>
          <w:lang w:val="uk-UA"/>
        </w:rPr>
        <w:t>І</w:t>
      </w:r>
      <w:r w:rsidRPr="004355EF">
        <w:rPr>
          <w:b/>
          <w:sz w:val="28"/>
          <w:szCs w:val="28"/>
          <w:lang w:val="en-US"/>
        </w:rPr>
        <w:t>V</w:t>
      </w:r>
      <w:r w:rsidRPr="004355EF">
        <w:rPr>
          <w:b/>
          <w:sz w:val="28"/>
          <w:szCs w:val="28"/>
          <w:lang w:val="uk-UA"/>
        </w:rPr>
        <w:t>. Вивчення нового матеріалу.</w:t>
      </w:r>
    </w:p>
    <w:p w:rsidR="005A7A81" w:rsidRDefault="005A7A81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1.Солі – складні неорганічні сполуки, що складаються з атомів металу та кислотного залишку.</w:t>
      </w:r>
    </w:p>
    <w:p w:rsidR="005A7A81" w:rsidRPr="005A7A81" w:rsidRDefault="00DB11C6" w:rsidP="00DB11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Назви солей                        </w:t>
      </w:r>
      <w:r w:rsidR="005A7A81">
        <w:rPr>
          <w:sz w:val="28"/>
          <w:szCs w:val="28"/>
          <w:lang w:val="uk-UA"/>
        </w:rPr>
        <w:t>ВаСІ</w:t>
      </w:r>
      <w:r w:rsidR="005A7A81">
        <w:rPr>
          <w:sz w:val="28"/>
          <w:szCs w:val="28"/>
          <w:vertAlign w:val="subscript"/>
          <w:lang w:val="uk-UA"/>
        </w:rPr>
        <w:t>2</w:t>
      </w:r>
      <w:r w:rsidR="005A7A81">
        <w:rPr>
          <w:sz w:val="28"/>
          <w:szCs w:val="28"/>
          <w:lang w:val="uk-UA"/>
        </w:rPr>
        <w:t xml:space="preserve"> – Барій хлорид</w:t>
      </w:r>
    </w:p>
    <w:p w:rsidR="005A7A81" w:rsidRDefault="005A7A81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E36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36467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 </w:t>
      </w:r>
    </w:p>
    <w:p w:rsidR="005A7A81" w:rsidRDefault="005A7A81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еСІ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Ферум</w:t>
      </w:r>
      <w:proofErr w:type="spellEnd"/>
      <w:r>
        <w:rPr>
          <w:sz w:val="28"/>
          <w:szCs w:val="28"/>
          <w:lang w:val="uk-UA"/>
        </w:rPr>
        <w:t xml:space="preserve"> (ІІІ) хлорид</w:t>
      </w:r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Діти виходять до дошки та називають солі.</w:t>
      </w:r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 назвою скласти формулу солі:                  ІІ  </w:t>
      </w:r>
      <w:proofErr w:type="spellStart"/>
      <w:r>
        <w:rPr>
          <w:sz w:val="28"/>
          <w:szCs w:val="28"/>
          <w:lang w:val="uk-UA"/>
        </w:rPr>
        <w:t>ІІ</w:t>
      </w:r>
      <w:proofErr w:type="spellEnd"/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Магній сульфат М</w:t>
      </w:r>
      <w:proofErr w:type="spellStart"/>
      <w:r>
        <w:rPr>
          <w:sz w:val="28"/>
          <w:szCs w:val="28"/>
          <w:lang w:val="en-US"/>
        </w:rPr>
        <w:t>gS</w:t>
      </w:r>
      <w:proofErr w:type="spellEnd"/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4</w:t>
      </w:r>
    </w:p>
    <w:p w:rsidR="00E36467" w:rsidRP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Pr="0082310A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ІІ    І</w:t>
      </w:r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proofErr w:type="spellStart"/>
      <w:r>
        <w:rPr>
          <w:sz w:val="28"/>
          <w:szCs w:val="28"/>
          <w:lang w:val="uk-UA"/>
        </w:rPr>
        <w:t>Ферум</w:t>
      </w:r>
      <w:proofErr w:type="spellEnd"/>
      <w:r>
        <w:rPr>
          <w:sz w:val="28"/>
          <w:szCs w:val="28"/>
          <w:lang w:val="uk-UA"/>
        </w:rPr>
        <w:t xml:space="preserve"> (ІІ) нітрат </w:t>
      </w:r>
      <w:r>
        <w:rPr>
          <w:sz w:val="28"/>
          <w:szCs w:val="28"/>
          <w:lang w:val="en-US"/>
        </w:rPr>
        <w:t>Fe</w:t>
      </w:r>
      <w:r w:rsidRPr="00E36467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NO</w:t>
      </w:r>
      <w:r w:rsidRPr="00E36467">
        <w:rPr>
          <w:sz w:val="28"/>
          <w:szCs w:val="28"/>
          <w:vertAlign w:val="subscript"/>
          <w:lang w:val="uk-UA"/>
        </w:rPr>
        <w:t>3</w:t>
      </w:r>
      <w:r w:rsidRPr="00E36467">
        <w:rPr>
          <w:sz w:val="28"/>
          <w:szCs w:val="28"/>
          <w:lang w:val="uk-UA"/>
        </w:rPr>
        <w:t>)</w:t>
      </w:r>
      <w:r w:rsidRPr="00E36467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Гра «Пасьянс»</w:t>
      </w:r>
    </w:p>
    <w:p w:rsidR="00E36467" w:rsidRDefault="00057268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36467">
        <w:rPr>
          <w:sz w:val="28"/>
          <w:szCs w:val="28"/>
          <w:lang w:val="uk-UA"/>
        </w:rPr>
        <w:t>Учні отримують завдання та складають можливі формули солей.</w:t>
      </w:r>
    </w:p>
    <w:p w:rsidR="00E36467" w:rsidRDefault="00E36467" w:rsidP="005A7A8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</w:t>
      </w:r>
      <w:proofErr w:type="spellEnd"/>
      <w:r>
        <w:rPr>
          <w:sz w:val="28"/>
          <w:szCs w:val="28"/>
          <w:lang w:val="uk-UA"/>
        </w:rPr>
        <w:t xml:space="preserve">                     С</w:t>
      </w:r>
      <w:r>
        <w:rPr>
          <w:sz w:val="28"/>
          <w:szCs w:val="28"/>
          <w:lang w:val="en-US"/>
        </w:rPr>
        <w:t>r</w:t>
      </w:r>
      <w:r w:rsidRPr="00E3646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Ва</w:t>
      </w:r>
    </w:p>
    <w:p w:rsidR="00E36467" w:rsidRPr="00E36467" w:rsidRDefault="00E36467" w:rsidP="005A7A81">
      <w:pPr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          СІ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3</w:t>
      </w:r>
    </w:p>
    <w:p w:rsidR="00DB11C6" w:rsidRDefault="00057268" w:rsidP="00057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B11C6">
        <w:rPr>
          <w:sz w:val="28"/>
          <w:szCs w:val="28"/>
          <w:lang w:val="uk-UA"/>
        </w:rPr>
        <w:t>Загадка «Що знаходить</w:t>
      </w:r>
      <w:r>
        <w:rPr>
          <w:sz w:val="28"/>
          <w:szCs w:val="28"/>
          <w:lang w:val="uk-UA"/>
        </w:rPr>
        <w:t>ся</w:t>
      </w:r>
      <w:r w:rsidR="00DB11C6">
        <w:rPr>
          <w:sz w:val="28"/>
          <w:szCs w:val="28"/>
          <w:lang w:val="uk-UA"/>
        </w:rPr>
        <w:t xml:space="preserve"> в коробці?»</w:t>
      </w:r>
    </w:p>
    <w:p w:rsidR="00DB11C6" w:rsidRDefault="00DB11C6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ній знаходиться надзвичайна речовина. Колись її вважали милістю богів, символом миру у східних країнах. Та не така вона вже і мирна! Через неї навіть море може стати мертвим. Обійтися без неї неможливо. Металургія, кераміка, шкіряне взуття, с</w:t>
      </w:r>
      <w:r w:rsidRPr="00D13E97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г, медицина…                (Сіль)</w:t>
      </w:r>
    </w:p>
    <w:p w:rsidR="00E36467" w:rsidRDefault="00E36467" w:rsidP="00B16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Пояснити як визначати розчинність солей за таблицею</w:t>
      </w:r>
      <w:r w:rsidR="00825157">
        <w:rPr>
          <w:sz w:val="28"/>
          <w:szCs w:val="28"/>
          <w:lang w:val="uk-UA"/>
        </w:rPr>
        <w:t>.</w:t>
      </w:r>
    </w:p>
    <w:p w:rsidR="00825157" w:rsidRDefault="00057268" w:rsidP="005A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25157">
        <w:rPr>
          <w:sz w:val="28"/>
          <w:szCs w:val="28"/>
          <w:lang w:val="uk-UA"/>
        </w:rPr>
        <w:t>Гра «Ланцюжок»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25157">
        <w:tc>
          <w:tcPr>
            <w:tcW w:w="2392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</w:t>
            </w: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Розчинна</w:t>
            </w: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Нерозчинна</w:t>
            </w: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Малорозчинна</w:t>
            </w:r>
          </w:p>
        </w:tc>
      </w:tr>
      <w:tr w:rsidR="00825157">
        <w:tc>
          <w:tcPr>
            <w:tcW w:w="2392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КСІ</w:t>
            </w:r>
          </w:p>
        </w:tc>
        <w:tc>
          <w:tcPr>
            <w:tcW w:w="2393" w:type="dxa"/>
          </w:tcPr>
          <w:p w:rsidR="00825157" w:rsidRPr="00825157" w:rsidRDefault="00825157" w:rsidP="0082515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157">
        <w:tc>
          <w:tcPr>
            <w:tcW w:w="2392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АІРО</w:t>
            </w:r>
            <w:r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Pr="00825157" w:rsidRDefault="00825157" w:rsidP="0082515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157">
        <w:tc>
          <w:tcPr>
            <w:tcW w:w="2392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</w:t>
            </w:r>
            <w:proofErr w:type="spellEnd"/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  <w:tc>
          <w:tcPr>
            <w:tcW w:w="2393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157">
        <w:trPr>
          <w:trHeight w:val="375"/>
        </w:trPr>
        <w:tc>
          <w:tcPr>
            <w:tcW w:w="2392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lang w:val="uk-UA"/>
              </w:rPr>
              <w:t>еСІ</w:t>
            </w:r>
            <w:r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2393" w:type="dxa"/>
          </w:tcPr>
          <w:p w:rsidR="00825157" w:rsidRPr="00825157" w:rsidRDefault="00825157" w:rsidP="0082515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25157">
        <w:trPr>
          <w:trHeight w:val="270"/>
        </w:trPr>
        <w:tc>
          <w:tcPr>
            <w:tcW w:w="2392" w:type="dxa"/>
          </w:tcPr>
          <w:p w:rsidR="00825157" w:rsidRP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>
              <w:rPr>
                <w:sz w:val="28"/>
                <w:szCs w:val="28"/>
                <w:lang w:val="en-US"/>
              </w:rPr>
              <w:t>gS</w:t>
            </w:r>
            <w:proofErr w:type="spellEnd"/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Default="00825157" w:rsidP="0082515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25157" w:rsidRPr="00825157" w:rsidRDefault="00825157" w:rsidP="0082515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57268" w:rsidRPr="00DB11C6" w:rsidRDefault="00057268" w:rsidP="00057268">
      <w:pPr>
        <w:jc w:val="both"/>
        <w:rPr>
          <w:b/>
          <w:sz w:val="28"/>
          <w:szCs w:val="28"/>
          <w:lang w:val="uk-UA"/>
        </w:rPr>
      </w:pPr>
      <w:r w:rsidRPr="0020308F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Фізкультхвилинка</w:t>
      </w:r>
    </w:p>
    <w:p w:rsidR="00D13E97" w:rsidRPr="0020308F" w:rsidRDefault="00057268" w:rsidP="005A7A8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="00E36467" w:rsidRPr="0020308F">
        <w:rPr>
          <w:b/>
          <w:sz w:val="28"/>
          <w:szCs w:val="28"/>
          <w:lang w:val="uk-UA"/>
        </w:rPr>
        <w:t>.</w:t>
      </w:r>
      <w:r w:rsidR="00D13E97" w:rsidRPr="0020308F">
        <w:rPr>
          <w:b/>
          <w:sz w:val="28"/>
          <w:szCs w:val="28"/>
          <w:lang w:val="uk-UA"/>
        </w:rPr>
        <w:t xml:space="preserve"> Узагальнення та систематизація</w:t>
      </w:r>
      <w:r w:rsidRPr="00057268">
        <w:rPr>
          <w:b/>
          <w:sz w:val="28"/>
          <w:szCs w:val="28"/>
        </w:rPr>
        <w:t xml:space="preserve"> </w:t>
      </w:r>
      <w:proofErr w:type="spellStart"/>
      <w:r w:rsidRPr="00057268">
        <w:rPr>
          <w:b/>
          <w:sz w:val="28"/>
          <w:szCs w:val="28"/>
        </w:rPr>
        <w:t>вивченого</w:t>
      </w:r>
      <w:proofErr w:type="spellEnd"/>
      <w:r w:rsidRPr="00057268">
        <w:rPr>
          <w:b/>
          <w:sz w:val="28"/>
          <w:szCs w:val="28"/>
        </w:rPr>
        <w:t xml:space="preserve"> </w:t>
      </w:r>
      <w:proofErr w:type="spellStart"/>
      <w:r w:rsidRPr="00057268">
        <w:rPr>
          <w:b/>
          <w:sz w:val="28"/>
          <w:szCs w:val="28"/>
        </w:rPr>
        <w:t>матеріалу</w:t>
      </w:r>
      <w:proofErr w:type="spellEnd"/>
      <w:r w:rsidR="00D13E97" w:rsidRPr="0020308F">
        <w:rPr>
          <w:b/>
          <w:sz w:val="28"/>
          <w:szCs w:val="28"/>
          <w:lang w:val="uk-UA"/>
        </w:rPr>
        <w:t>.</w:t>
      </w:r>
    </w:p>
    <w:p w:rsidR="00D13E97" w:rsidRDefault="00057268" w:rsidP="00DB11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13E97">
        <w:rPr>
          <w:sz w:val="28"/>
          <w:szCs w:val="28"/>
          <w:lang w:val="uk-UA"/>
        </w:rPr>
        <w:t>Знайдіть помилку</w:t>
      </w:r>
      <w:r>
        <w:rPr>
          <w:sz w:val="28"/>
          <w:szCs w:val="28"/>
          <w:lang w:val="uk-UA"/>
        </w:rPr>
        <w:t>:</w:t>
      </w:r>
    </w:p>
    <w:p w:rsidR="00D13E97" w:rsidRPr="00D13E97" w:rsidRDefault="00D13E97" w:rsidP="00D13E97">
      <w:pPr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>Алюміній карбонат                     АІ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СО</w:t>
      </w:r>
      <w:r>
        <w:rPr>
          <w:sz w:val="28"/>
          <w:szCs w:val="28"/>
          <w:vertAlign w:val="subscript"/>
          <w:lang w:val="uk-UA"/>
        </w:rPr>
        <w:t>3</w:t>
      </w:r>
    </w:p>
    <w:p w:rsidR="00D13E97" w:rsidRPr="00D13E97" w:rsidRDefault="00D13E97" w:rsidP="00D13E9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Ферум</w:t>
      </w:r>
      <w:proofErr w:type="spellEnd"/>
      <w:r>
        <w:rPr>
          <w:sz w:val="28"/>
          <w:szCs w:val="28"/>
          <w:lang w:val="uk-UA"/>
        </w:rPr>
        <w:t xml:space="preserve">  (ІІ) </w:t>
      </w:r>
      <w:proofErr w:type="spellStart"/>
      <w:r>
        <w:rPr>
          <w:sz w:val="28"/>
          <w:szCs w:val="28"/>
          <w:lang w:val="uk-UA"/>
        </w:rPr>
        <w:t>ортофосфат</w:t>
      </w:r>
      <w:proofErr w:type="spellEnd"/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РО</w:t>
      </w:r>
      <w:r>
        <w:rPr>
          <w:sz w:val="28"/>
          <w:szCs w:val="28"/>
          <w:vertAlign w:val="subscript"/>
          <w:lang w:val="uk-UA"/>
        </w:rPr>
        <w:t>4</w:t>
      </w:r>
    </w:p>
    <w:p w:rsidR="00D13E97" w:rsidRPr="00D13E97" w:rsidRDefault="00D13E97" w:rsidP="00D1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Магній нітрат                               М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bscript"/>
          <w:lang w:val="uk-UA"/>
        </w:rPr>
        <w:t>2</w:t>
      </w:r>
    </w:p>
    <w:p w:rsidR="00D13E97" w:rsidRPr="0020308F" w:rsidRDefault="00D13E97" w:rsidP="00D1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Калій сульфат                               </w:t>
      </w:r>
      <w:r w:rsidR="0020308F">
        <w:rPr>
          <w:sz w:val="28"/>
          <w:szCs w:val="28"/>
          <w:lang w:val="uk-UA"/>
        </w:rPr>
        <w:t>К</w:t>
      </w:r>
      <w:r w:rsidR="0020308F">
        <w:rPr>
          <w:sz w:val="28"/>
          <w:szCs w:val="28"/>
          <w:vertAlign w:val="subscript"/>
          <w:lang w:val="uk-UA"/>
        </w:rPr>
        <w:t>2</w:t>
      </w:r>
      <w:r w:rsidR="0020308F">
        <w:rPr>
          <w:sz w:val="28"/>
          <w:szCs w:val="28"/>
          <w:lang w:val="en-US"/>
        </w:rPr>
        <w:t>S</w:t>
      </w:r>
      <w:r w:rsidR="0020308F">
        <w:rPr>
          <w:sz w:val="28"/>
          <w:szCs w:val="28"/>
          <w:lang w:val="uk-UA"/>
        </w:rPr>
        <w:t>О</w:t>
      </w:r>
      <w:r w:rsidR="0020308F">
        <w:rPr>
          <w:sz w:val="28"/>
          <w:szCs w:val="28"/>
          <w:vertAlign w:val="subscript"/>
          <w:lang w:val="uk-UA"/>
        </w:rPr>
        <w:t>3</w:t>
      </w:r>
    </w:p>
    <w:p w:rsidR="00D13E97" w:rsidRPr="0020308F" w:rsidRDefault="00D13E97" w:rsidP="00D1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Барій нітрит</w:t>
      </w:r>
      <w:r w:rsidR="0020308F">
        <w:rPr>
          <w:sz w:val="28"/>
          <w:szCs w:val="28"/>
          <w:lang w:val="uk-UA"/>
        </w:rPr>
        <w:t xml:space="preserve">                                  Ва</w:t>
      </w:r>
      <w:r w:rsidR="0020308F">
        <w:rPr>
          <w:sz w:val="28"/>
          <w:szCs w:val="28"/>
          <w:lang w:val="en-US"/>
        </w:rPr>
        <w:t>NO</w:t>
      </w:r>
      <w:r w:rsidR="0020308F" w:rsidRPr="0020308F">
        <w:rPr>
          <w:sz w:val="28"/>
          <w:szCs w:val="28"/>
          <w:vertAlign w:val="subscript"/>
          <w:lang w:val="uk-UA"/>
        </w:rPr>
        <w:t>3</w:t>
      </w:r>
    </w:p>
    <w:p w:rsidR="00D13E97" w:rsidRDefault="0020308F" w:rsidP="00D13E9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 w:rsidR="0005726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. </w:t>
      </w:r>
      <w:r w:rsidRPr="0020308F">
        <w:rPr>
          <w:b/>
          <w:sz w:val="28"/>
          <w:szCs w:val="28"/>
          <w:lang w:val="uk-UA"/>
        </w:rPr>
        <w:t>Тестування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Виберіть формулу солі: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 СаСО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Б. НС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en-US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В.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en-US"/>
        </w:rPr>
        <w:t>SO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="007F4C10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Г. 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ВаО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Вкажіть назву солі, що   відповідає формулі М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gSO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4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:</w:t>
      </w:r>
    </w:p>
    <w:p w:rsidR="0020308F" w:rsidRPr="0027335C" w:rsidRDefault="00057268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 Магній сульфіт; Б. Магній  хлорид; В. М</w:t>
      </w:r>
      <w:r w:rsidR="0020308F"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агній сульфат;Г.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М</w:t>
      </w:r>
      <w:r w:rsidR="0020308F"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агній сульфід.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Виберіть формулу солі, що відповідає назві Натрій хлорид: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А.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N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аС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  Б. КС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В.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HCL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Г. 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NaF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4.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Виберіть формулу розчинної солі: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 СаСО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Б.КС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В.С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uS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Г.ВаСО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5.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Виберіть формулу   нерозчинної солі: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 СаСО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;Б.КС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;В.С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uS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4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Г.ВаС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2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6.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Виберіть солі сульфати: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А.СаСО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Б.К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2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SO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4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;В.С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uS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Г.Ва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S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4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</w:rPr>
        <w:t>7</w:t>
      </w: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Установіть відповідність між  формулами речовин та класом    сполук: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А.СаСО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; 1.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Оксиди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Б.НСL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   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Кислоти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В.Сu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О;    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3.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Солі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color w:val="000000"/>
          <w:sz w:val="28"/>
          <w:szCs w:val="28"/>
        </w:rPr>
        <w:t>8</w:t>
      </w:r>
      <w:r w:rsidRPr="0027335C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Установіть відповідність між   формулами речовин та їх назвами  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А.С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u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СО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1. Калій хлорид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Б.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K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;     2. Алюміній сульфід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В.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AL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2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S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3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;   3. </w:t>
      </w:r>
      <w:proofErr w:type="spellStart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Купрум</w:t>
      </w:r>
      <w:proofErr w:type="spellEnd"/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(ІІ) карбонат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Г.ВаС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</w:rPr>
        <w:t>L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vertAlign w:val="subscript"/>
          <w:lang w:val="uk-UA"/>
        </w:rPr>
        <w:t>2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   4. Барій хлорид</w:t>
      </w:r>
    </w:p>
    <w:p w:rsidR="0020308F" w:rsidRPr="0027335C" w:rsidRDefault="0020308F" w:rsidP="0020308F">
      <w:pPr>
        <w:pStyle w:val="msotitle3"/>
        <w:widowControl w:val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             </w:t>
      </w:r>
      <w:r w:rsidR="00DB11C6"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  </w:t>
      </w:r>
      <w:r w:rsidRPr="0027335C">
        <w:rPr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5. Алюміній сульфат.</w:t>
      </w:r>
    </w:p>
    <w:p w:rsidR="0082310A" w:rsidRPr="00057268" w:rsidRDefault="0027335C" w:rsidP="0082310A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</w:t>
      </w:r>
      <w:r w:rsidR="0005726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. </w:t>
      </w:r>
      <w:r w:rsidR="0082310A" w:rsidRPr="0027335C">
        <w:rPr>
          <w:b/>
          <w:sz w:val="28"/>
          <w:szCs w:val="28"/>
          <w:lang w:val="uk-UA"/>
        </w:rPr>
        <w:t>Повідомлення домашнього завдання</w:t>
      </w:r>
      <w:r w:rsidR="00057268">
        <w:rPr>
          <w:sz w:val="28"/>
          <w:szCs w:val="28"/>
          <w:lang w:val="uk-UA"/>
        </w:rPr>
        <w:t>.</w:t>
      </w:r>
    </w:p>
    <w:p w:rsidR="00057268" w:rsidRDefault="00057268" w:rsidP="008231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параграф підручника, вивчити терміни.</w:t>
      </w:r>
    </w:p>
    <w:p w:rsidR="0082310A" w:rsidRDefault="00057268" w:rsidP="0082310A">
      <w:pPr>
        <w:jc w:val="both"/>
        <w:rPr>
          <w:sz w:val="28"/>
          <w:szCs w:val="28"/>
          <w:lang w:val="uk-UA"/>
        </w:rPr>
      </w:pPr>
      <w:r w:rsidRPr="00057268">
        <w:rPr>
          <w:b/>
          <w:sz w:val="28"/>
          <w:szCs w:val="28"/>
          <w:lang w:val="uk-UA"/>
        </w:rPr>
        <w:t>Творче завдання:</w:t>
      </w:r>
      <w:r w:rsidR="0082310A">
        <w:rPr>
          <w:sz w:val="28"/>
          <w:szCs w:val="28"/>
          <w:lang w:val="uk-UA"/>
        </w:rPr>
        <w:t>створити презентацію</w:t>
      </w:r>
      <w:r>
        <w:rPr>
          <w:sz w:val="28"/>
          <w:szCs w:val="28"/>
          <w:lang w:val="uk-UA"/>
        </w:rPr>
        <w:t xml:space="preserve"> з теми на 5 слайдів</w:t>
      </w:r>
      <w:r w:rsidR="007F4C10">
        <w:rPr>
          <w:sz w:val="28"/>
          <w:szCs w:val="28"/>
          <w:lang w:val="uk-UA"/>
        </w:rPr>
        <w:t>;</w:t>
      </w:r>
    </w:p>
    <w:p w:rsidR="0082310A" w:rsidRPr="004355EF" w:rsidRDefault="00057268" w:rsidP="008231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</w:t>
      </w:r>
      <w:r w:rsidRPr="00057268">
        <w:rPr>
          <w:sz w:val="28"/>
          <w:szCs w:val="28"/>
          <w:lang w:val="uk-UA"/>
        </w:rPr>
        <w:t>язати задачу</w:t>
      </w:r>
      <w:r w:rsidR="007F4C10">
        <w:rPr>
          <w:sz w:val="28"/>
          <w:szCs w:val="28"/>
          <w:lang w:val="uk-UA"/>
        </w:rPr>
        <w:t>:</w:t>
      </w:r>
      <w:r w:rsidR="0082310A">
        <w:rPr>
          <w:sz w:val="28"/>
          <w:szCs w:val="28"/>
          <w:lang w:val="uk-UA"/>
        </w:rPr>
        <w:t xml:space="preserve"> Прекрасні перли, мармурової статуї черепашник утворені </w:t>
      </w:r>
      <w:proofErr w:type="spellStart"/>
      <w:r w:rsidR="0082310A">
        <w:rPr>
          <w:sz w:val="28"/>
          <w:szCs w:val="28"/>
          <w:lang w:val="uk-UA"/>
        </w:rPr>
        <w:t>їз</w:t>
      </w:r>
      <w:proofErr w:type="spellEnd"/>
      <w:r w:rsidR="0082310A">
        <w:rPr>
          <w:sz w:val="28"/>
          <w:szCs w:val="28"/>
          <w:lang w:val="uk-UA"/>
        </w:rPr>
        <w:t xml:space="preserve"> солі, склад якої: 40% Кальцію, 12% Карбону та 48% Оксисену. Крейда має той самий склад. Вивести формулу солі.</w:t>
      </w:r>
    </w:p>
    <w:p w:rsidR="00040D42" w:rsidRDefault="00057268" w:rsidP="00040D42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IX</w:t>
      </w:r>
      <w:r w:rsidR="00040D42">
        <w:rPr>
          <w:b/>
          <w:sz w:val="28"/>
          <w:szCs w:val="28"/>
          <w:lang w:val="uk-UA"/>
        </w:rPr>
        <w:t>. Підсумки уроку.</w:t>
      </w:r>
    </w:p>
    <w:p w:rsidR="00057268" w:rsidRPr="00057268" w:rsidRDefault="00057268" w:rsidP="00040D42">
      <w:pPr>
        <w:jc w:val="both"/>
        <w:rPr>
          <w:b/>
          <w:sz w:val="28"/>
          <w:szCs w:val="28"/>
          <w:lang w:val="en-US"/>
        </w:rPr>
      </w:pPr>
    </w:p>
    <w:p w:rsidR="0020308F" w:rsidRDefault="0020308F" w:rsidP="00D13E97">
      <w:pPr>
        <w:jc w:val="both"/>
        <w:rPr>
          <w:b/>
          <w:szCs w:val="28"/>
          <w:lang w:val="uk-UA"/>
        </w:rPr>
      </w:pPr>
    </w:p>
    <w:p w:rsidR="00040D42" w:rsidRDefault="00040D42" w:rsidP="00D13E97">
      <w:pPr>
        <w:jc w:val="both"/>
        <w:rPr>
          <w:b/>
          <w:szCs w:val="28"/>
          <w:lang w:val="uk-UA"/>
        </w:rPr>
      </w:pPr>
    </w:p>
    <w:sectPr w:rsidR="00040D42" w:rsidSect="0076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176E1"/>
    <w:multiLevelType w:val="hybridMultilevel"/>
    <w:tmpl w:val="FA08908E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51C1"/>
    <w:multiLevelType w:val="hybridMultilevel"/>
    <w:tmpl w:val="8750909A"/>
    <w:lvl w:ilvl="0" w:tplc="B5669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12E5B"/>
    <w:multiLevelType w:val="hybridMultilevel"/>
    <w:tmpl w:val="BD6E94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C28F8"/>
    <w:multiLevelType w:val="hybridMultilevel"/>
    <w:tmpl w:val="C39E1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840"/>
    <w:rsid w:val="00003012"/>
    <w:rsid w:val="00004F3B"/>
    <w:rsid w:val="00040D42"/>
    <w:rsid w:val="00047002"/>
    <w:rsid w:val="00055233"/>
    <w:rsid w:val="00057268"/>
    <w:rsid w:val="00065AB1"/>
    <w:rsid w:val="00080856"/>
    <w:rsid w:val="00090712"/>
    <w:rsid w:val="000A21DA"/>
    <w:rsid w:val="000A3E44"/>
    <w:rsid w:val="000A4E76"/>
    <w:rsid w:val="000B2A9D"/>
    <w:rsid w:val="000C0F39"/>
    <w:rsid w:val="000D076C"/>
    <w:rsid w:val="000D168B"/>
    <w:rsid w:val="000D5C37"/>
    <w:rsid w:val="000F22AB"/>
    <w:rsid w:val="00100FC7"/>
    <w:rsid w:val="0013085A"/>
    <w:rsid w:val="00131840"/>
    <w:rsid w:val="00143A97"/>
    <w:rsid w:val="00162358"/>
    <w:rsid w:val="0017308E"/>
    <w:rsid w:val="00183FB1"/>
    <w:rsid w:val="0018738E"/>
    <w:rsid w:val="00187C62"/>
    <w:rsid w:val="001918CB"/>
    <w:rsid w:val="00195C77"/>
    <w:rsid w:val="001967F7"/>
    <w:rsid w:val="001A6350"/>
    <w:rsid w:val="001B4AC1"/>
    <w:rsid w:val="001C434B"/>
    <w:rsid w:val="001D07DC"/>
    <w:rsid w:val="001D449A"/>
    <w:rsid w:val="001E4571"/>
    <w:rsid w:val="001E4AC7"/>
    <w:rsid w:val="001F0A33"/>
    <w:rsid w:val="001F2C93"/>
    <w:rsid w:val="00201B67"/>
    <w:rsid w:val="0020308F"/>
    <w:rsid w:val="00205DD3"/>
    <w:rsid w:val="00214322"/>
    <w:rsid w:val="00247523"/>
    <w:rsid w:val="00263B93"/>
    <w:rsid w:val="0027335C"/>
    <w:rsid w:val="002762C2"/>
    <w:rsid w:val="002766A5"/>
    <w:rsid w:val="00277042"/>
    <w:rsid w:val="002824FC"/>
    <w:rsid w:val="00290B76"/>
    <w:rsid w:val="002943DD"/>
    <w:rsid w:val="002958FD"/>
    <w:rsid w:val="002B1AAC"/>
    <w:rsid w:val="002C2084"/>
    <w:rsid w:val="002C2EF8"/>
    <w:rsid w:val="002C355F"/>
    <w:rsid w:val="002C3D2B"/>
    <w:rsid w:val="002C5C3C"/>
    <w:rsid w:val="002D0FF8"/>
    <w:rsid w:val="002E0A5C"/>
    <w:rsid w:val="002E6A2B"/>
    <w:rsid w:val="002F662C"/>
    <w:rsid w:val="002F744C"/>
    <w:rsid w:val="00304C4D"/>
    <w:rsid w:val="00307BAE"/>
    <w:rsid w:val="003308E9"/>
    <w:rsid w:val="00330900"/>
    <w:rsid w:val="00331650"/>
    <w:rsid w:val="00353025"/>
    <w:rsid w:val="0037247B"/>
    <w:rsid w:val="0037621A"/>
    <w:rsid w:val="00386FB6"/>
    <w:rsid w:val="003957F1"/>
    <w:rsid w:val="003B073B"/>
    <w:rsid w:val="003B5C8F"/>
    <w:rsid w:val="003B7571"/>
    <w:rsid w:val="003D0312"/>
    <w:rsid w:val="003D48C5"/>
    <w:rsid w:val="003E2237"/>
    <w:rsid w:val="003F0C77"/>
    <w:rsid w:val="00401C4F"/>
    <w:rsid w:val="00406F50"/>
    <w:rsid w:val="0041650C"/>
    <w:rsid w:val="004355EF"/>
    <w:rsid w:val="00447443"/>
    <w:rsid w:val="00482347"/>
    <w:rsid w:val="004A35AC"/>
    <w:rsid w:val="004A6900"/>
    <w:rsid w:val="004B0F67"/>
    <w:rsid w:val="004B1636"/>
    <w:rsid w:val="004C03E2"/>
    <w:rsid w:val="004C0F13"/>
    <w:rsid w:val="004C4D73"/>
    <w:rsid w:val="004C5AA8"/>
    <w:rsid w:val="004D498B"/>
    <w:rsid w:val="004E2428"/>
    <w:rsid w:val="00503A0D"/>
    <w:rsid w:val="0050656A"/>
    <w:rsid w:val="0051248C"/>
    <w:rsid w:val="00516CCA"/>
    <w:rsid w:val="005214E8"/>
    <w:rsid w:val="00545AA6"/>
    <w:rsid w:val="005516B0"/>
    <w:rsid w:val="00555E45"/>
    <w:rsid w:val="00563041"/>
    <w:rsid w:val="0056350B"/>
    <w:rsid w:val="00572698"/>
    <w:rsid w:val="005746CF"/>
    <w:rsid w:val="00575083"/>
    <w:rsid w:val="00576403"/>
    <w:rsid w:val="00592CA8"/>
    <w:rsid w:val="005A20CB"/>
    <w:rsid w:val="005A2411"/>
    <w:rsid w:val="005A7A81"/>
    <w:rsid w:val="005B1F6F"/>
    <w:rsid w:val="005B2B44"/>
    <w:rsid w:val="005C4AFE"/>
    <w:rsid w:val="005C7D52"/>
    <w:rsid w:val="005D458D"/>
    <w:rsid w:val="005D65CB"/>
    <w:rsid w:val="005E4FF1"/>
    <w:rsid w:val="005F39AC"/>
    <w:rsid w:val="005F595A"/>
    <w:rsid w:val="00606FFD"/>
    <w:rsid w:val="00611C91"/>
    <w:rsid w:val="00614319"/>
    <w:rsid w:val="00625DAC"/>
    <w:rsid w:val="0063152A"/>
    <w:rsid w:val="00635101"/>
    <w:rsid w:val="0064256D"/>
    <w:rsid w:val="00645881"/>
    <w:rsid w:val="00655FB5"/>
    <w:rsid w:val="0066100A"/>
    <w:rsid w:val="00663F98"/>
    <w:rsid w:val="006671C6"/>
    <w:rsid w:val="00685A20"/>
    <w:rsid w:val="00687220"/>
    <w:rsid w:val="006937CC"/>
    <w:rsid w:val="006A2C5F"/>
    <w:rsid w:val="006A53A5"/>
    <w:rsid w:val="006B3DE5"/>
    <w:rsid w:val="006C3BBF"/>
    <w:rsid w:val="006C4C11"/>
    <w:rsid w:val="006C6F81"/>
    <w:rsid w:val="006D03C7"/>
    <w:rsid w:val="006D1A37"/>
    <w:rsid w:val="006D442B"/>
    <w:rsid w:val="006D533D"/>
    <w:rsid w:val="006D7668"/>
    <w:rsid w:val="006F6736"/>
    <w:rsid w:val="00706F1E"/>
    <w:rsid w:val="00724C23"/>
    <w:rsid w:val="00727214"/>
    <w:rsid w:val="00737EC1"/>
    <w:rsid w:val="00742178"/>
    <w:rsid w:val="00742A6F"/>
    <w:rsid w:val="00742CA0"/>
    <w:rsid w:val="00744107"/>
    <w:rsid w:val="0075422F"/>
    <w:rsid w:val="00761AED"/>
    <w:rsid w:val="00762B4F"/>
    <w:rsid w:val="00782264"/>
    <w:rsid w:val="00784DC8"/>
    <w:rsid w:val="0078565A"/>
    <w:rsid w:val="007974C7"/>
    <w:rsid w:val="007A1088"/>
    <w:rsid w:val="007B32B5"/>
    <w:rsid w:val="007C6ACB"/>
    <w:rsid w:val="007D23C6"/>
    <w:rsid w:val="007D7B31"/>
    <w:rsid w:val="007F4C10"/>
    <w:rsid w:val="008037C9"/>
    <w:rsid w:val="00811058"/>
    <w:rsid w:val="008114CB"/>
    <w:rsid w:val="00813D92"/>
    <w:rsid w:val="0082310A"/>
    <w:rsid w:val="00825157"/>
    <w:rsid w:val="008319B5"/>
    <w:rsid w:val="008420F7"/>
    <w:rsid w:val="00842CC5"/>
    <w:rsid w:val="00844A77"/>
    <w:rsid w:val="008503A5"/>
    <w:rsid w:val="00851D4C"/>
    <w:rsid w:val="008522F5"/>
    <w:rsid w:val="00860099"/>
    <w:rsid w:val="00860B1B"/>
    <w:rsid w:val="008710D0"/>
    <w:rsid w:val="008714A4"/>
    <w:rsid w:val="00880845"/>
    <w:rsid w:val="00883316"/>
    <w:rsid w:val="00891625"/>
    <w:rsid w:val="008A6C11"/>
    <w:rsid w:val="008A6D4D"/>
    <w:rsid w:val="008B01C0"/>
    <w:rsid w:val="008C030B"/>
    <w:rsid w:val="008D05C5"/>
    <w:rsid w:val="008D1989"/>
    <w:rsid w:val="008D2706"/>
    <w:rsid w:val="008D3D28"/>
    <w:rsid w:val="008D493F"/>
    <w:rsid w:val="008E06E9"/>
    <w:rsid w:val="00911D66"/>
    <w:rsid w:val="00925435"/>
    <w:rsid w:val="00932F7A"/>
    <w:rsid w:val="00934D68"/>
    <w:rsid w:val="00942F61"/>
    <w:rsid w:val="00944C1C"/>
    <w:rsid w:val="00946E94"/>
    <w:rsid w:val="00970EC6"/>
    <w:rsid w:val="00971F44"/>
    <w:rsid w:val="0097641D"/>
    <w:rsid w:val="00982D76"/>
    <w:rsid w:val="009919E7"/>
    <w:rsid w:val="009A754F"/>
    <w:rsid w:val="009A7DA6"/>
    <w:rsid w:val="009D3C12"/>
    <w:rsid w:val="009E4F29"/>
    <w:rsid w:val="00A00210"/>
    <w:rsid w:val="00A05B7E"/>
    <w:rsid w:val="00A10D1F"/>
    <w:rsid w:val="00A11CB6"/>
    <w:rsid w:val="00A16377"/>
    <w:rsid w:val="00A5182B"/>
    <w:rsid w:val="00A57E35"/>
    <w:rsid w:val="00A712BB"/>
    <w:rsid w:val="00A749BD"/>
    <w:rsid w:val="00A77268"/>
    <w:rsid w:val="00A9120A"/>
    <w:rsid w:val="00AA1BE3"/>
    <w:rsid w:val="00AA6AF8"/>
    <w:rsid w:val="00AA7656"/>
    <w:rsid w:val="00AA7893"/>
    <w:rsid w:val="00AB17E8"/>
    <w:rsid w:val="00AB51A6"/>
    <w:rsid w:val="00AC502C"/>
    <w:rsid w:val="00AC5239"/>
    <w:rsid w:val="00AD05CC"/>
    <w:rsid w:val="00AD4585"/>
    <w:rsid w:val="00AD4FEE"/>
    <w:rsid w:val="00AD614E"/>
    <w:rsid w:val="00AD7362"/>
    <w:rsid w:val="00AD7AEF"/>
    <w:rsid w:val="00AE339C"/>
    <w:rsid w:val="00AE3A1E"/>
    <w:rsid w:val="00AE3B11"/>
    <w:rsid w:val="00AE405D"/>
    <w:rsid w:val="00AF52E4"/>
    <w:rsid w:val="00B11063"/>
    <w:rsid w:val="00B12F16"/>
    <w:rsid w:val="00B13997"/>
    <w:rsid w:val="00B13EE2"/>
    <w:rsid w:val="00B16BC1"/>
    <w:rsid w:val="00B26587"/>
    <w:rsid w:val="00B40DF9"/>
    <w:rsid w:val="00B43372"/>
    <w:rsid w:val="00B43A0F"/>
    <w:rsid w:val="00B44348"/>
    <w:rsid w:val="00B5183E"/>
    <w:rsid w:val="00B55AA6"/>
    <w:rsid w:val="00B6120E"/>
    <w:rsid w:val="00B67E9A"/>
    <w:rsid w:val="00B7277E"/>
    <w:rsid w:val="00B838BA"/>
    <w:rsid w:val="00B85000"/>
    <w:rsid w:val="00BA2303"/>
    <w:rsid w:val="00BA5A5C"/>
    <w:rsid w:val="00BB2AE2"/>
    <w:rsid w:val="00BB4F52"/>
    <w:rsid w:val="00BB5F19"/>
    <w:rsid w:val="00BB7799"/>
    <w:rsid w:val="00BC0323"/>
    <w:rsid w:val="00BC5ABD"/>
    <w:rsid w:val="00BD1339"/>
    <w:rsid w:val="00BD26C0"/>
    <w:rsid w:val="00BE45E8"/>
    <w:rsid w:val="00BE73DA"/>
    <w:rsid w:val="00BF6AB2"/>
    <w:rsid w:val="00C00431"/>
    <w:rsid w:val="00C02B95"/>
    <w:rsid w:val="00C0327D"/>
    <w:rsid w:val="00C075D9"/>
    <w:rsid w:val="00C2235B"/>
    <w:rsid w:val="00C24064"/>
    <w:rsid w:val="00C26C28"/>
    <w:rsid w:val="00C27D84"/>
    <w:rsid w:val="00C31BF6"/>
    <w:rsid w:val="00C42B56"/>
    <w:rsid w:val="00C51BF6"/>
    <w:rsid w:val="00C604D7"/>
    <w:rsid w:val="00C6050C"/>
    <w:rsid w:val="00C85969"/>
    <w:rsid w:val="00C85F8F"/>
    <w:rsid w:val="00C867F6"/>
    <w:rsid w:val="00CA1EDF"/>
    <w:rsid w:val="00CA287D"/>
    <w:rsid w:val="00CA618D"/>
    <w:rsid w:val="00CB08F0"/>
    <w:rsid w:val="00CB09A5"/>
    <w:rsid w:val="00CD3D6F"/>
    <w:rsid w:val="00CD490C"/>
    <w:rsid w:val="00CE33C4"/>
    <w:rsid w:val="00CE3D22"/>
    <w:rsid w:val="00CF5AE5"/>
    <w:rsid w:val="00D009D1"/>
    <w:rsid w:val="00D02660"/>
    <w:rsid w:val="00D13AC4"/>
    <w:rsid w:val="00D13E97"/>
    <w:rsid w:val="00D64832"/>
    <w:rsid w:val="00D67346"/>
    <w:rsid w:val="00D714C6"/>
    <w:rsid w:val="00D757B9"/>
    <w:rsid w:val="00D8420E"/>
    <w:rsid w:val="00D85F69"/>
    <w:rsid w:val="00D916B1"/>
    <w:rsid w:val="00D9410D"/>
    <w:rsid w:val="00DA0B3A"/>
    <w:rsid w:val="00DA7013"/>
    <w:rsid w:val="00DA77D6"/>
    <w:rsid w:val="00DB097B"/>
    <w:rsid w:val="00DB11C6"/>
    <w:rsid w:val="00DB2BD8"/>
    <w:rsid w:val="00DB3DEB"/>
    <w:rsid w:val="00DB73B5"/>
    <w:rsid w:val="00DD2E54"/>
    <w:rsid w:val="00DE07A1"/>
    <w:rsid w:val="00DE30EE"/>
    <w:rsid w:val="00DE6333"/>
    <w:rsid w:val="00E10AEE"/>
    <w:rsid w:val="00E162B2"/>
    <w:rsid w:val="00E21090"/>
    <w:rsid w:val="00E245F7"/>
    <w:rsid w:val="00E30AD8"/>
    <w:rsid w:val="00E34095"/>
    <w:rsid w:val="00E36467"/>
    <w:rsid w:val="00E36962"/>
    <w:rsid w:val="00E425B2"/>
    <w:rsid w:val="00E51DF0"/>
    <w:rsid w:val="00E64B02"/>
    <w:rsid w:val="00E7520C"/>
    <w:rsid w:val="00E77275"/>
    <w:rsid w:val="00E8271F"/>
    <w:rsid w:val="00E82AAF"/>
    <w:rsid w:val="00E82CE1"/>
    <w:rsid w:val="00E91D70"/>
    <w:rsid w:val="00E968EF"/>
    <w:rsid w:val="00EA615F"/>
    <w:rsid w:val="00EA7735"/>
    <w:rsid w:val="00EC0261"/>
    <w:rsid w:val="00ED6DE9"/>
    <w:rsid w:val="00EF1B5A"/>
    <w:rsid w:val="00EF480D"/>
    <w:rsid w:val="00F03644"/>
    <w:rsid w:val="00F1362C"/>
    <w:rsid w:val="00F17439"/>
    <w:rsid w:val="00F17954"/>
    <w:rsid w:val="00F331B7"/>
    <w:rsid w:val="00F420AF"/>
    <w:rsid w:val="00F4374F"/>
    <w:rsid w:val="00F43A17"/>
    <w:rsid w:val="00F43EB3"/>
    <w:rsid w:val="00F44CFF"/>
    <w:rsid w:val="00F45DD0"/>
    <w:rsid w:val="00F53D97"/>
    <w:rsid w:val="00F645D0"/>
    <w:rsid w:val="00F7215E"/>
    <w:rsid w:val="00F83A2D"/>
    <w:rsid w:val="00F841EE"/>
    <w:rsid w:val="00F9175B"/>
    <w:rsid w:val="00F91B6E"/>
    <w:rsid w:val="00F95E57"/>
    <w:rsid w:val="00FB25C7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4:docId w14:val="5FA32B8D"/>
  <w15:docId w15:val="{34AE729F-B7C3-40C9-A623-7CA2B6E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20308F"/>
    <w:pPr>
      <w:spacing w:line="264" w:lineRule="auto"/>
    </w:pPr>
    <w:rPr>
      <w:rFonts w:ascii="Verdana" w:hAnsi="Verdana"/>
      <w:b/>
      <w:bCs/>
      <w:color w:val="336666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з хімії</vt:lpstr>
    </vt:vector>
  </TitlesOfParts>
  <Company>Tycoon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з хімії</dc:title>
  <dc:subject/>
  <dc:creator>Skorpion</dc:creator>
  <cp:keywords/>
  <dc:description/>
  <cp:lastModifiedBy>Олена Коцегуб</cp:lastModifiedBy>
  <cp:revision>12</cp:revision>
  <cp:lastPrinted>2009-12-01T15:05:00Z</cp:lastPrinted>
  <dcterms:created xsi:type="dcterms:W3CDTF">2012-09-27T13:24:00Z</dcterms:created>
  <dcterms:modified xsi:type="dcterms:W3CDTF">2025-11-30T18:25:00Z</dcterms:modified>
</cp:coreProperties>
</file>